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3F56DC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3F56DC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3F56DC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</w:t>
                            </w:r>
                            <w:proofErr w:type="spellEnd"/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120/2</w:t>
                            </w:r>
                          </w:p>
                          <w:p w:rsidR="008F2E0E" w:rsidRPr="003F56DC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B-1933 </w:t>
                            </w:r>
                            <w:proofErr w:type="spellStart"/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Zaventem</w:t>
                            </w:r>
                            <w:proofErr w:type="spellEnd"/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, Belgium</w:t>
                            </w:r>
                          </w:p>
                          <w:p w:rsidR="008F2E0E" w:rsidRPr="003F56DC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3F56DC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3F56DC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3F56DC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8F2E0E" w:rsidRPr="00A84D73" w:rsidRDefault="00355665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70"/>
                              <w:gridCol w:w="2488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FE4CFE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</w:t>
                                  </w:r>
                                  <w:r w:rsidR="003A17D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2011/1217/SS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E5ECA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6400C6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proofErr w:type="spellEnd"/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3F56DC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3F56D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3F56DC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3F56DC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Bosdellestraat</w:t>
                      </w:r>
                      <w:proofErr w:type="spellEnd"/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 xml:space="preserve"> 120/2</w:t>
                      </w:r>
                    </w:p>
                    <w:p w:rsidR="008F2E0E" w:rsidRPr="003F56DC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 xml:space="preserve">B-1933 </w:t>
                      </w:r>
                      <w:proofErr w:type="spellStart"/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Zaventem</w:t>
                      </w:r>
                      <w:proofErr w:type="spellEnd"/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, Belgium</w:t>
                      </w:r>
                    </w:p>
                    <w:p w:rsidR="008F2E0E" w:rsidRPr="003F56DC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3F56DC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3F56DC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3F56DC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8F2E0E" w:rsidRPr="00A84D73" w:rsidRDefault="00355665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70"/>
                        <w:gridCol w:w="2488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D01E9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725D6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77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FE4CFE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</w:t>
                            </w:r>
                            <w:r w:rsidR="003A17D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2011/1217/SS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E5ECA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D01E9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6400C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proofErr w:type="spellEnd"/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3F56DC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2A4FF2">
      <w:pPr>
        <w:pStyle w:val="Titre1"/>
        <w:spacing w:before="100"/>
        <w:ind w:right="760"/>
        <w:rPr>
          <w:sz w:val="18"/>
          <w:szCs w:val="18"/>
          <w:lang w:val="en-GB"/>
        </w:rPr>
      </w:pPr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D01E97">
        <w:rPr>
          <w:sz w:val="24"/>
          <w:szCs w:val="24"/>
          <w:lang w:val="en-GB"/>
        </w:rPr>
        <w:t>3</w:t>
      </w:r>
      <w:r w:rsidR="002A4FF2">
        <w:rPr>
          <w:sz w:val="24"/>
          <w:szCs w:val="24"/>
          <w:lang w:val="en-GB"/>
        </w:rPr>
        <w:t>77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7B22BB">
        <w:rPr>
          <w:sz w:val="20"/>
          <w:lang w:val="en-GB"/>
        </w:rPr>
        <w:t>Complete Control Valve</w:t>
      </w:r>
      <w:r w:rsidR="003276BC" w:rsidRPr="003F56DC">
        <w:rPr>
          <w:rFonts w:eastAsia="MS Mincho" w:cs="Arial"/>
          <w:bCs/>
          <w:sz w:val="20"/>
          <w:lang w:val="en-US" w:eastAsia="ja-JP"/>
        </w:rPr>
        <w:t>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The current </w:t>
      </w:r>
      <w:r w:rsidR="007B22BB">
        <w:rPr>
          <w:sz w:val="20"/>
          <w:lang w:val="en-GB"/>
        </w:rPr>
        <w:t xml:space="preserve">Control Valves </w:t>
      </w:r>
      <w:r w:rsidR="003A7E0C">
        <w:rPr>
          <w:sz w:val="20"/>
          <w:lang w:val="en-GB"/>
        </w:rPr>
        <w:t xml:space="preserve">in this proposal are equivalent in process with the existing </w:t>
      </w:r>
      <w:r w:rsidR="007B22BB">
        <w:rPr>
          <w:sz w:val="20"/>
          <w:lang w:val="en-GB"/>
        </w:rPr>
        <w:t>Co</w:t>
      </w:r>
      <w:r w:rsidR="00D01E97">
        <w:rPr>
          <w:sz w:val="20"/>
          <w:lang w:val="en-GB"/>
        </w:rPr>
        <w:t>mplete Control Valves</w:t>
      </w:r>
      <w:r w:rsidR="003A7E0C">
        <w:rPr>
          <w:sz w:val="20"/>
          <w:lang w:val="en-GB"/>
        </w:rPr>
        <w:t>.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160"/>
        <w:gridCol w:w="382"/>
        <w:gridCol w:w="3938"/>
        <w:gridCol w:w="810"/>
        <w:gridCol w:w="720"/>
        <w:gridCol w:w="900"/>
        <w:gridCol w:w="941"/>
        <w:gridCol w:w="729"/>
      </w:tblGrid>
      <w:tr w:rsidR="008B2949" w:rsidRPr="00D43507" w:rsidTr="008A5B85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BF1F35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New Model/Old</w:t>
            </w:r>
            <w:r w:rsidR="0041241C"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Production No.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  <w:proofErr w:type="spellEnd"/>
          </w:p>
        </w:tc>
      </w:tr>
      <w:tr w:rsidR="008B2949" w:rsidRPr="00D43507" w:rsidTr="008A5B8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8A5B85">
        <w:trPr>
          <w:gridBefore w:val="1"/>
          <w:gridAfter w:val="1"/>
          <w:wBefore w:w="142" w:type="dxa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725D6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Model 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VBS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Pr="003F56DC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3F56DC" w:rsidRDefault="00D01E9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Valves </w:t>
            </w:r>
            <w:r w:rsidR="00725D60"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VBS 10B</w:t>
            </w:r>
          </w:p>
          <w:p w:rsidR="00AD0C77" w:rsidRPr="003F56DC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To replace old Production No: </w:t>
            </w:r>
            <w:r w:rsidR="00725D60"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YH 416-8305</w:t>
            </w:r>
            <w:r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-</w:t>
            </w:r>
            <w:r w:rsidR="00725D60"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4410</w:t>
            </w:r>
          </w:p>
          <w:p w:rsidR="00AD0C77" w:rsidRPr="00D43507" w:rsidRDefault="00AD0C77" w:rsidP="00725D6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Tag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no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: 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VBS 16PV008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725D60" w:rsidP="002466D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725D60" w:rsidP="002466D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068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725D60" w:rsidRPr="00D43507" w:rsidTr="00A82F26">
        <w:trPr>
          <w:gridBefore w:val="1"/>
          <w:gridAfter w:val="1"/>
          <w:wBefore w:w="142" w:type="dxa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725D60" w:rsidRDefault="00725D60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Default="00725D60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725D6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Seat Ring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725D60" w:rsidRPr="003F56DC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725D60" w:rsidRPr="003F56DC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Rubber Seat for </w:t>
            </w:r>
            <w:r w:rsidR="001D4422"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16</w:t>
            </w:r>
            <w:r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PV008 Valve</w:t>
            </w:r>
          </w:p>
          <w:p w:rsidR="00725D60" w:rsidRPr="003F56DC" w:rsidRDefault="000151B7" w:rsidP="000151B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(Viton</w:t>
            </w:r>
            <w:r w:rsidR="00725D60" w:rsidRPr="003F56D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 SS400 Insert)</w:t>
            </w:r>
          </w:p>
        </w:tc>
        <w:tc>
          <w:tcPr>
            <w:tcW w:w="810" w:type="dxa"/>
            <w:shd w:val="clear" w:color="auto" w:fill="auto"/>
            <w:noWrap/>
          </w:tcPr>
          <w:p w:rsidR="00725D60" w:rsidRPr="003F56DC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725D60" w:rsidRPr="00D43507" w:rsidRDefault="00725D60" w:rsidP="00725D6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B72362" w:rsidP="00B72362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27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B72362" w:rsidP="00B72362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42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78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725D6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A82F26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1" w:name="_GoBack"/>
            <w:bookmarkEnd w:id="1"/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82F26" w:rsidRDefault="00A82F26" w:rsidP="00A82F2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82F26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F221B1" w:rsidP="00B72362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B7236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116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B7236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848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A82F26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1.1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015E87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</w:t>
            </w:r>
            <w:proofErr w:type="spellEnd"/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B72362" w:rsidP="00B7236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117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94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B72362" w:rsidP="00B7236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9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 xml:space="preserve"> Airport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B72362" w:rsidP="00B7236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127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348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8A5B85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AD0C7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 w:rsidR="008A5B85">
              <w:rPr>
                <w:b/>
                <w:sz w:val="18"/>
                <w:szCs w:val="18"/>
                <w:u w:val="single"/>
                <w:lang w:val="en-US"/>
              </w:rPr>
              <w:t>8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3F56DC" w:rsidTr="008A5B85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5969CF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A5B85">
              <w:rPr>
                <w:rFonts w:cs="Arial"/>
                <w:b/>
                <w:bCs/>
                <w:sz w:val="18"/>
                <w:szCs w:val="18"/>
                <w:lang w:val="en-GB"/>
              </w:rPr>
              <w:t>2</w:t>
            </w:r>
            <w:r w:rsidR="005969CF">
              <w:rPr>
                <w:rFonts w:cs="Arial"/>
                <w:b/>
                <w:bCs/>
                <w:sz w:val="18"/>
                <w:szCs w:val="18"/>
                <w:lang w:val="en-GB"/>
              </w:rPr>
              <w:t>4</w:t>
            </w:r>
            <w:r w:rsidR="008A5B8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3F56DC" w:rsidTr="002466DD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E4CFE" w:rsidRPr="000417E4" w:rsidRDefault="002466DD" w:rsidP="002466D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FE4CFE"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</w:t>
            </w:r>
            <w:r w:rsidR="002466DD">
              <w:rPr>
                <w:rFonts w:cs="Arial"/>
                <w:b/>
                <w:bCs/>
                <w:sz w:val="18"/>
                <w:szCs w:val="18"/>
                <w:lang w:val="en-GB"/>
              </w:rPr>
              <w:t>etter of Credit established by a First Class European Bank or L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ocal Purchase Order issued to our Agent; </w:t>
            </w:r>
            <w:proofErr w:type="spellStart"/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Tycol</w:t>
            </w:r>
            <w:proofErr w:type="spellEnd"/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Limited</w:t>
            </w:r>
          </w:p>
        </w:tc>
      </w:tr>
      <w:tr w:rsidR="00FE4CFE" w:rsidRPr="003F56DC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proofErr w:type="spellStart"/>
            <w:r w:rsidRPr="006F1950">
              <w:rPr>
                <w:rFonts w:cs="Arial"/>
                <w:b/>
                <w:bCs/>
                <w:sz w:val="18"/>
                <w:szCs w:val="18"/>
              </w:rPr>
              <w:t>Validity</w:t>
            </w:r>
            <w:proofErr w:type="spellEnd"/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of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3F56DC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Mode </w:t>
            </w:r>
            <w:proofErr w:type="spellStart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of</w:t>
            </w:r>
            <w:proofErr w:type="spellEnd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dispatch</w:t>
            </w:r>
            <w:proofErr w:type="spellEnd"/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Will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be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informed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later</w:t>
            </w:r>
            <w:proofErr w:type="spellEnd"/>
          </w:p>
        </w:tc>
      </w:tr>
      <w:tr w:rsidR="00FE4CFE" w:rsidRPr="003F56DC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Warranty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Period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3F56DC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3F56DC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3F56DC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2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3F56DC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638300" cy="809625"/>
            <wp:effectExtent l="0" t="0" r="0" b="9525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65" w:rsidRDefault="00355665">
      <w:r>
        <w:separator/>
      </w:r>
    </w:p>
  </w:endnote>
  <w:endnote w:type="continuationSeparator" w:id="0">
    <w:p w:rsidR="00355665" w:rsidRDefault="0035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565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356533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D11C02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D11C02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565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65" w:rsidRDefault="00355665">
      <w:r>
        <w:separator/>
      </w:r>
    </w:p>
  </w:footnote>
  <w:footnote w:type="continuationSeparator" w:id="0">
    <w:p w:rsidR="00355665" w:rsidRDefault="0035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F56DC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3F56DC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51B7"/>
    <w:rsid w:val="00015E87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600FE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4422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6253"/>
    <w:rsid w:val="002276EC"/>
    <w:rsid w:val="00230615"/>
    <w:rsid w:val="00233295"/>
    <w:rsid w:val="0023576E"/>
    <w:rsid w:val="00235E91"/>
    <w:rsid w:val="00240476"/>
    <w:rsid w:val="00243DD4"/>
    <w:rsid w:val="002466DD"/>
    <w:rsid w:val="00257D83"/>
    <w:rsid w:val="00273D67"/>
    <w:rsid w:val="00277FB6"/>
    <w:rsid w:val="00281DDE"/>
    <w:rsid w:val="00283D7A"/>
    <w:rsid w:val="00284929"/>
    <w:rsid w:val="00284F9B"/>
    <w:rsid w:val="00292441"/>
    <w:rsid w:val="002932F0"/>
    <w:rsid w:val="002A4FF2"/>
    <w:rsid w:val="002A587B"/>
    <w:rsid w:val="002B0809"/>
    <w:rsid w:val="002B1638"/>
    <w:rsid w:val="002E0565"/>
    <w:rsid w:val="002E07C0"/>
    <w:rsid w:val="002E393A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55665"/>
    <w:rsid w:val="00356533"/>
    <w:rsid w:val="00365B8D"/>
    <w:rsid w:val="00371281"/>
    <w:rsid w:val="00383D00"/>
    <w:rsid w:val="0038404C"/>
    <w:rsid w:val="003A10B0"/>
    <w:rsid w:val="003A17D0"/>
    <w:rsid w:val="003A5034"/>
    <w:rsid w:val="003A7E0C"/>
    <w:rsid w:val="003B100B"/>
    <w:rsid w:val="003B694E"/>
    <w:rsid w:val="003C19F6"/>
    <w:rsid w:val="003C1A92"/>
    <w:rsid w:val="003C3CE4"/>
    <w:rsid w:val="003C5377"/>
    <w:rsid w:val="003C677A"/>
    <w:rsid w:val="003E04E1"/>
    <w:rsid w:val="003E2113"/>
    <w:rsid w:val="003E5ECA"/>
    <w:rsid w:val="003F1317"/>
    <w:rsid w:val="003F318F"/>
    <w:rsid w:val="003F4EC5"/>
    <w:rsid w:val="003F5082"/>
    <w:rsid w:val="003F56DC"/>
    <w:rsid w:val="0041241C"/>
    <w:rsid w:val="00430983"/>
    <w:rsid w:val="00430DBF"/>
    <w:rsid w:val="00443415"/>
    <w:rsid w:val="00446F5F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4F2BB2"/>
    <w:rsid w:val="00502C21"/>
    <w:rsid w:val="0050515C"/>
    <w:rsid w:val="00515118"/>
    <w:rsid w:val="005251EA"/>
    <w:rsid w:val="0052536D"/>
    <w:rsid w:val="00536DCE"/>
    <w:rsid w:val="0054061A"/>
    <w:rsid w:val="005417AF"/>
    <w:rsid w:val="00544BFB"/>
    <w:rsid w:val="0055725A"/>
    <w:rsid w:val="005606B4"/>
    <w:rsid w:val="005615BC"/>
    <w:rsid w:val="00561A5E"/>
    <w:rsid w:val="0056211F"/>
    <w:rsid w:val="00570649"/>
    <w:rsid w:val="00572B04"/>
    <w:rsid w:val="0059419B"/>
    <w:rsid w:val="005969CF"/>
    <w:rsid w:val="005B1A82"/>
    <w:rsid w:val="005B397F"/>
    <w:rsid w:val="005B64A1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F1826"/>
    <w:rsid w:val="006F1950"/>
    <w:rsid w:val="006F1B1D"/>
    <w:rsid w:val="0070152D"/>
    <w:rsid w:val="0070255D"/>
    <w:rsid w:val="00712B26"/>
    <w:rsid w:val="00721629"/>
    <w:rsid w:val="007226FC"/>
    <w:rsid w:val="0072501B"/>
    <w:rsid w:val="00725D60"/>
    <w:rsid w:val="007326D2"/>
    <w:rsid w:val="00736A5D"/>
    <w:rsid w:val="007419AF"/>
    <w:rsid w:val="00774621"/>
    <w:rsid w:val="0078185B"/>
    <w:rsid w:val="00785A95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08DB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A5B85"/>
    <w:rsid w:val="008B069C"/>
    <w:rsid w:val="008B2949"/>
    <w:rsid w:val="008C2153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2E8C"/>
    <w:rsid w:val="0092510A"/>
    <w:rsid w:val="009259A0"/>
    <w:rsid w:val="00936D93"/>
    <w:rsid w:val="00940B2B"/>
    <w:rsid w:val="00952243"/>
    <w:rsid w:val="0095462D"/>
    <w:rsid w:val="009548CA"/>
    <w:rsid w:val="00957109"/>
    <w:rsid w:val="00962B48"/>
    <w:rsid w:val="0096515D"/>
    <w:rsid w:val="00966A27"/>
    <w:rsid w:val="00977688"/>
    <w:rsid w:val="0098022B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2F26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F7E"/>
    <w:rsid w:val="00B64D88"/>
    <w:rsid w:val="00B72362"/>
    <w:rsid w:val="00B77390"/>
    <w:rsid w:val="00BA00AE"/>
    <w:rsid w:val="00BA1E60"/>
    <w:rsid w:val="00BA33EB"/>
    <w:rsid w:val="00BA396E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40791"/>
    <w:rsid w:val="00C57676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11C02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13C2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A5AF1"/>
    <w:rsid w:val="00DC4B5C"/>
    <w:rsid w:val="00DC5D38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19DE"/>
    <w:rsid w:val="00E53F4E"/>
    <w:rsid w:val="00E642F4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C7171"/>
    <w:rsid w:val="00ED757F"/>
    <w:rsid w:val="00EE3C0F"/>
    <w:rsid w:val="00EE6C3C"/>
    <w:rsid w:val="00EF4750"/>
    <w:rsid w:val="00F034D5"/>
    <w:rsid w:val="00F03613"/>
    <w:rsid w:val="00F075BE"/>
    <w:rsid w:val="00F13BDE"/>
    <w:rsid w:val="00F221B1"/>
    <w:rsid w:val="00F361D2"/>
    <w:rsid w:val="00F734F6"/>
    <w:rsid w:val="00F74492"/>
    <w:rsid w:val="00F76B42"/>
    <w:rsid w:val="00F80D40"/>
    <w:rsid w:val="00F916D3"/>
    <w:rsid w:val="00F9289F"/>
    <w:rsid w:val="00FA39CF"/>
    <w:rsid w:val="00FA60A1"/>
    <w:rsid w:val="00FB02A4"/>
    <w:rsid w:val="00FB5E79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1957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2012-01-18T08:13:00Z</cp:lastPrinted>
  <dcterms:created xsi:type="dcterms:W3CDTF">2012-01-18T08:13:00Z</dcterms:created>
  <dcterms:modified xsi:type="dcterms:W3CDTF">2012-01-18T08:14:00Z</dcterms:modified>
</cp:coreProperties>
</file>